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FB" w:rsidRDefault="007051D2"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 w:rsidR="004F67AD"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：</w:t>
      </w:r>
    </w:p>
    <w:p w:rsidR="00F30EFB" w:rsidRDefault="007051D2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申报承诺书</w:t>
      </w:r>
    </w:p>
    <w:p w:rsidR="00F30EFB" w:rsidRDefault="00F30EFB">
      <w:pPr>
        <w:spacing w:line="360" w:lineRule="auto"/>
        <w:rPr>
          <w:rFonts w:ascii="宋体" w:hAnsi="宋体"/>
          <w:bCs/>
          <w:sz w:val="28"/>
          <w:szCs w:val="28"/>
        </w:rPr>
      </w:pPr>
    </w:p>
    <w:p w:rsidR="00F30EFB" w:rsidRDefault="007051D2">
      <w:pPr>
        <w:spacing w:line="360" w:lineRule="auto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 xml:space="preserve">致: </w:t>
      </w:r>
      <w:r w:rsidR="00472D70" w:rsidRPr="00472D70">
        <w:rPr>
          <w:rFonts w:ascii="仿宋" w:eastAsia="仿宋" w:hAnsi="仿宋" w:hint="eastAsia"/>
          <w:bCs/>
          <w:sz w:val="30"/>
          <w:szCs w:val="30"/>
        </w:rPr>
        <w:t>天津港（集团）有限公司</w:t>
      </w:r>
    </w:p>
    <w:p w:rsidR="00F30EFB" w:rsidRDefault="007051D2" w:rsidP="0083682C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一、我</w:t>
      </w:r>
      <w:r w:rsidR="00610F28">
        <w:rPr>
          <w:rFonts w:ascii="仿宋" w:eastAsia="仿宋" w:hAnsi="仿宋" w:hint="eastAsia"/>
          <w:sz w:val="30"/>
          <w:szCs w:val="30"/>
        </w:rPr>
        <w:t>方</w:t>
      </w:r>
      <w:r w:rsidR="006E1BC2">
        <w:rPr>
          <w:rFonts w:ascii="仿宋" w:eastAsia="仿宋" w:hAnsi="仿宋" w:hint="eastAsia"/>
          <w:sz w:val="30"/>
          <w:szCs w:val="30"/>
        </w:rPr>
        <w:t>已详细阅读并</w:t>
      </w:r>
      <w:r w:rsidR="00020F06">
        <w:rPr>
          <w:rFonts w:ascii="仿宋" w:eastAsia="仿宋" w:hAnsi="仿宋" w:hint="eastAsia"/>
          <w:sz w:val="30"/>
          <w:szCs w:val="30"/>
        </w:rPr>
        <w:t>确认</w:t>
      </w:r>
      <w:r w:rsidR="00472D70">
        <w:rPr>
          <w:rFonts w:ascii="仿宋" w:eastAsia="仿宋" w:hAnsi="仿宋" w:hint="eastAsia"/>
          <w:sz w:val="30"/>
          <w:szCs w:val="30"/>
        </w:rPr>
        <w:t>满足《</w:t>
      </w:r>
      <w:r w:rsidR="0083682C" w:rsidRPr="0083682C">
        <w:rPr>
          <w:rFonts w:ascii="仿宋" w:eastAsia="仿宋" w:hAnsi="仿宋" w:hint="eastAsia"/>
          <w:sz w:val="30"/>
          <w:szCs w:val="30"/>
        </w:rPr>
        <w:t>天津港（集团）有限公司关于公开选聘资产评估、土地评估机构并更新备选库的公告</w:t>
      </w:r>
      <w:r w:rsidR="00472D70">
        <w:rPr>
          <w:rFonts w:ascii="仿宋" w:eastAsia="仿宋" w:hAnsi="仿宋" w:hint="eastAsia"/>
          <w:sz w:val="30"/>
          <w:szCs w:val="30"/>
        </w:rPr>
        <w:t>》中参选条件的相关要求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F30EFB" w:rsidRDefault="007051D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二、入选</w:t>
      </w:r>
      <w:r w:rsidRPr="0083682C">
        <w:rPr>
          <w:rFonts w:ascii="仿宋" w:eastAsia="仿宋" w:hAnsi="仿宋" w:hint="eastAsia"/>
          <w:sz w:val="30"/>
          <w:szCs w:val="30"/>
        </w:rPr>
        <w:t>贵公司</w:t>
      </w:r>
      <w:r w:rsidR="00472D70" w:rsidRPr="0083682C">
        <w:rPr>
          <w:rFonts w:ascii="仿宋" w:eastAsia="仿宋" w:hAnsi="仿宋" w:hint="eastAsia"/>
          <w:sz w:val="30"/>
          <w:szCs w:val="30"/>
        </w:rPr>
        <w:t>中介机构</w:t>
      </w:r>
      <w:r w:rsidRPr="0083682C">
        <w:rPr>
          <w:rFonts w:ascii="仿宋" w:eastAsia="仿宋" w:hAnsi="仿宋" w:hint="eastAsia"/>
          <w:sz w:val="30"/>
          <w:szCs w:val="30"/>
        </w:rPr>
        <w:t>备选</w:t>
      </w:r>
      <w:r>
        <w:rPr>
          <w:rFonts w:ascii="仿宋" w:eastAsia="仿宋" w:hAnsi="仿宋" w:hint="eastAsia"/>
          <w:sz w:val="30"/>
          <w:szCs w:val="30"/>
        </w:rPr>
        <w:t>库后，我方承诺将接受申报文件的约束。</w:t>
      </w:r>
    </w:p>
    <w:p w:rsidR="00F30EFB" w:rsidRDefault="007051D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三、我方在申报过程中所了解的与</w:t>
      </w:r>
      <w:r>
        <w:rPr>
          <w:rFonts w:ascii="仿宋" w:eastAsia="仿宋" w:hAnsi="仿宋" w:hint="eastAsia"/>
          <w:bCs/>
          <w:sz w:val="30"/>
          <w:szCs w:val="30"/>
        </w:rPr>
        <w:t>贵公司</w:t>
      </w:r>
      <w:r>
        <w:rPr>
          <w:rFonts w:ascii="仿宋" w:eastAsia="仿宋" w:hAnsi="仿宋" w:hint="eastAsia"/>
          <w:sz w:val="30"/>
          <w:szCs w:val="30"/>
        </w:rPr>
        <w:t>相关的任何信息资料，不论是何种载体或以何种方式传递的信息，仅限于本次申报所用，我方承诺不会将此类信息用于任何与本次申报无关的用途。</w:t>
      </w:r>
    </w:p>
    <w:p w:rsidR="00F30EFB" w:rsidRDefault="007051D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四、我方郑重承诺向</w:t>
      </w:r>
      <w:r>
        <w:rPr>
          <w:rFonts w:ascii="仿宋" w:eastAsia="仿宋" w:hAnsi="仿宋" w:hint="eastAsia"/>
          <w:bCs/>
          <w:sz w:val="30"/>
          <w:szCs w:val="30"/>
        </w:rPr>
        <w:t>贵公司</w:t>
      </w:r>
      <w:r>
        <w:rPr>
          <w:rFonts w:ascii="仿宋" w:eastAsia="仿宋" w:hAnsi="仿宋" w:hint="eastAsia"/>
          <w:sz w:val="30"/>
          <w:szCs w:val="30"/>
        </w:rPr>
        <w:t>提供的所有材料内容信息真实、准确，没有任何虚假，没有故意隐瞒有关的重要事实。如我方违反上</w:t>
      </w:r>
      <w:bookmarkStart w:id="0" w:name="_GoBack"/>
      <w:r>
        <w:rPr>
          <w:rFonts w:ascii="仿宋" w:eastAsia="仿宋" w:hAnsi="仿宋" w:hint="eastAsia"/>
          <w:sz w:val="30"/>
          <w:szCs w:val="30"/>
        </w:rPr>
        <w:t>述承诺，我方自动放弃入选资格</w:t>
      </w:r>
      <w:bookmarkEnd w:id="0"/>
      <w:r>
        <w:rPr>
          <w:rFonts w:ascii="仿宋" w:eastAsia="仿宋" w:hAnsi="仿宋" w:hint="eastAsia"/>
          <w:sz w:val="30"/>
          <w:szCs w:val="30"/>
        </w:rPr>
        <w:t>，并赔偿由此给</w:t>
      </w:r>
      <w:r>
        <w:rPr>
          <w:rFonts w:ascii="仿宋" w:eastAsia="仿宋" w:hAnsi="仿宋" w:hint="eastAsia"/>
          <w:bCs/>
          <w:sz w:val="30"/>
          <w:szCs w:val="30"/>
        </w:rPr>
        <w:t>贵公司造成</w:t>
      </w:r>
      <w:r>
        <w:rPr>
          <w:rFonts w:ascii="仿宋" w:eastAsia="仿宋" w:hAnsi="仿宋" w:hint="eastAsia"/>
          <w:sz w:val="30"/>
          <w:szCs w:val="30"/>
        </w:rPr>
        <w:t>的相关损失或费用。</w:t>
      </w:r>
    </w:p>
    <w:p w:rsidR="00F30EFB" w:rsidRDefault="007051D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五、我方理解本次如能入选仅为意向性入选，并不在贵公司和我方之间形成具有约束力的法律关系，具体权利、义务以我方和</w:t>
      </w:r>
      <w:r>
        <w:rPr>
          <w:rFonts w:ascii="仿宋" w:eastAsia="仿宋" w:hAnsi="仿宋" w:hint="eastAsia"/>
          <w:bCs/>
          <w:sz w:val="30"/>
          <w:szCs w:val="30"/>
        </w:rPr>
        <w:t>贵公司</w:t>
      </w:r>
      <w:r>
        <w:rPr>
          <w:rFonts w:ascii="仿宋" w:eastAsia="仿宋" w:hAnsi="仿宋" w:hint="eastAsia"/>
          <w:sz w:val="30"/>
          <w:szCs w:val="30"/>
        </w:rPr>
        <w:t>签署的正式业务委托合同为准。</w:t>
      </w:r>
    </w:p>
    <w:p w:rsidR="00F30EFB" w:rsidRDefault="00F30EFB">
      <w:pPr>
        <w:spacing w:line="360" w:lineRule="auto"/>
        <w:rPr>
          <w:rFonts w:ascii="宋体" w:hAnsi="宋体"/>
          <w:sz w:val="28"/>
          <w:szCs w:val="28"/>
        </w:rPr>
      </w:pPr>
    </w:p>
    <w:p w:rsidR="00F30EFB" w:rsidRDefault="007051D2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负责人签名：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 </w:t>
      </w:r>
      <w:r>
        <w:rPr>
          <w:rFonts w:ascii="仿宋" w:eastAsia="仿宋" w:hAnsi="仿宋" w:hint="eastAsia"/>
          <w:sz w:val="30"/>
          <w:szCs w:val="30"/>
        </w:rPr>
        <w:t xml:space="preserve">    申报方公章：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</w:p>
    <w:p w:rsidR="00F30EFB" w:rsidRDefault="007051D2">
      <w:pPr>
        <w:spacing w:line="360" w:lineRule="auto"/>
      </w:pPr>
      <w:r>
        <w:rPr>
          <w:rFonts w:ascii="仿宋" w:eastAsia="仿宋" w:hAnsi="仿宋" w:hint="eastAsia"/>
          <w:sz w:val="30"/>
          <w:szCs w:val="30"/>
        </w:rPr>
        <w:t xml:space="preserve">日期：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="002864DB">
        <w:rPr>
          <w:rFonts w:ascii="仿宋" w:eastAsia="仿宋" w:hAnsi="仿宋"/>
          <w:sz w:val="30"/>
          <w:szCs w:val="30"/>
          <w:u w:val="single"/>
        </w:rPr>
        <w:t xml:space="preserve">  </w:t>
      </w:r>
    </w:p>
    <w:sectPr w:rsidR="00F30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8A" w:rsidRDefault="0010028A" w:rsidP="008760EA">
      <w:r>
        <w:separator/>
      </w:r>
    </w:p>
  </w:endnote>
  <w:endnote w:type="continuationSeparator" w:id="0">
    <w:p w:rsidR="0010028A" w:rsidRDefault="0010028A" w:rsidP="0087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8A" w:rsidRDefault="0010028A" w:rsidP="008760EA">
      <w:r>
        <w:separator/>
      </w:r>
    </w:p>
  </w:footnote>
  <w:footnote w:type="continuationSeparator" w:id="0">
    <w:p w:rsidR="0010028A" w:rsidRDefault="0010028A" w:rsidP="0087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13"/>
    <w:rsid w:val="00020F06"/>
    <w:rsid w:val="00037FD3"/>
    <w:rsid w:val="0010028A"/>
    <w:rsid w:val="00166A83"/>
    <w:rsid w:val="002050DB"/>
    <w:rsid w:val="0022156D"/>
    <w:rsid w:val="002864DB"/>
    <w:rsid w:val="002972FA"/>
    <w:rsid w:val="003E3D74"/>
    <w:rsid w:val="00472D70"/>
    <w:rsid w:val="004C51D4"/>
    <w:rsid w:val="004F67AD"/>
    <w:rsid w:val="004F7C13"/>
    <w:rsid w:val="00595B87"/>
    <w:rsid w:val="00610F28"/>
    <w:rsid w:val="00644AF0"/>
    <w:rsid w:val="00662B0F"/>
    <w:rsid w:val="006E1BC2"/>
    <w:rsid w:val="007051D2"/>
    <w:rsid w:val="007360EA"/>
    <w:rsid w:val="007466B1"/>
    <w:rsid w:val="007C07DE"/>
    <w:rsid w:val="0083682C"/>
    <w:rsid w:val="008760EA"/>
    <w:rsid w:val="008D7CE0"/>
    <w:rsid w:val="00912C69"/>
    <w:rsid w:val="009707A8"/>
    <w:rsid w:val="0099590F"/>
    <w:rsid w:val="00A47FED"/>
    <w:rsid w:val="00A50132"/>
    <w:rsid w:val="00AF6A87"/>
    <w:rsid w:val="00B610F8"/>
    <w:rsid w:val="00CE5C07"/>
    <w:rsid w:val="00D67C78"/>
    <w:rsid w:val="00DE58A8"/>
    <w:rsid w:val="00E73DC3"/>
    <w:rsid w:val="00F30EFB"/>
    <w:rsid w:val="00F57855"/>
    <w:rsid w:val="1AB00B0E"/>
    <w:rsid w:val="279A1C2C"/>
    <w:rsid w:val="3DB25A0B"/>
    <w:rsid w:val="5C9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E67D1"/>
  <w15:docId w15:val="{045BFE95-A7B7-4045-997F-853FF496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610F28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610F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刘佳</dc:creator>
  <cp:lastModifiedBy>集团计划财务部文书</cp:lastModifiedBy>
  <cp:revision>13</cp:revision>
  <cp:lastPrinted>2019-10-27T05:44:00Z</cp:lastPrinted>
  <dcterms:created xsi:type="dcterms:W3CDTF">2019-10-27T05:40:00Z</dcterms:created>
  <dcterms:modified xsi:type="dcterms:W3CDTF">2023-02-24T05:48:00Z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